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F6" w:rsidRDefault="000C1A4F">
      <w:r>
        <w:fldChar w:fldCharType="begin"/>
      </w:r>
      <w:r>
        <w:instrText xml:space="preserve"> INCLUDEPICTURE "http://www.livreparisien.com/local/cache-vignettes/L112xH150/rubon42-1e740.jpg" \* MERGEFORMATINET </w:instrText>
      </w:r>
      <w:r>
        <w:fldChar w:fldCharType="separate"/>
      </w:r>
      <w:r w:rsidR="004E471A">
        <w:fldChar w:fldCharType="begin"/>
      </w:r>
      <w:r w:rsidR="004E471A">
        <w:instrText xml:space="preserve"> </w:instrText>
      </w:r>
      <w:r w:rsidR="004E471A">
        <w:instrText>INCLUDEPICTURE  "http://www.livreparisien.com/local/cache-vignettes/L112xH150/rubon42-1e740.jpg" \* MERGEFORMATINET</w:instrText>
      </w:r>
      <w:r w:rsidR="004E471A">
        <w:instrText xml:space="preserve"> </w:instrText>
      </w:r>
      <w:r w:rsidR="004E471A">
        <w:fldChar w:fldCharType="separate"/>
      </w:r>
      <w:r w:rsidR="004E47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75pt;height:88.5pt">
            <v:imagedata r:id="rId4" r:href="rId5"/>
          </v:shape>
        </w:pict>
      </w:r>
      <w:r w:rsidR="004E471A">
        <w:fldChar w:fldCharType="end"/>
      </w:r>
      <w:r>
        <w:fldChar w:fldCharType="end"/>
      </w:r>
    </w:p>
    <w:p w:rsidR="000C1A4F" w:rsidRDefault="000C1A4F"/>
    <w:p w:rsidR="00FC3F62" w:rsidRDefault="00FC3F62"/>
    <w:p w:rsidR="008A7972" w:rsidRPr="008A7972" w:rsidRDefault="008A7972" w:rsidP="008A7972">
      <w:pPr>
        <w:jc w:val="center"/>
        <w:rPr>
          <w:rFonts w:ascii="Times New Roman" w:hAnsi="Times New Roman" w:cs="Times New Roman"/>
          <w:b/>
          <w:sz w:val="32"/>
          <w:szCs w:val="32"/>
          <w:u w:val="single"/>
        </w:rPr>
      </w:pPr>
      <w:r w:rsidRPr="008A7972">
        <w:rPr>
          <w:rFonts w:ascii="Times New Roman" w:hAnsi="Times New Roman" w:cs="Times New Roman"/>
          <w:b/>
          <w:sz w:val="32"/>
          <w:szCs w:val="32"/>
          <w:u w:val="single"/>
        </w:rPr>
        <w:t>Groupe Cortex</w:t>
      </w:r>
    </w:p>
    <w:p w:rsidR="000C1A4F" w:rsidRDefault="000C1A4F" w:rsidP="000C1A4F">
      <w:pPr>
        <w:jc w:val="center"/>
        <w:rPr>
          <w:rFonts w:ascii="Times New Roman" w:hAnsi="Times New Roman" w:cs="Times New Roman"/>
          <w:b/>
          <w:sz w:val="36"/>
          <w:szCs w:val="36"/>
        </w:rPr>
      </w:pPr>
      <w:r w:rsidRPr="000C1A4F">
        <w:rPr>
          <w:rFonts w:ascii="Times New Roman" w:hAnsi="Times New Roman" w:cs="Times New Roman"/>
          <w:b/>
          <w:sz w:val="36"/>
          <w:szCs w:val="36"/>
        </w:rPr>
        <w:t>Election des délégués du personnel le 12 novembre 2014</w:t>
      </w:r>
    </w:p>
    <w:p w:rsidR="008A7972" w:rsidRDefault="008A7972" w:rsidP="008A7972">
      <w:pPr>
        <w:rPr>
          <w:rFonts w:ascii="Times New Roman" w:hAnsi="Times New Roman" w:cs="Times New Roman"/>
          <w:b/>
        </w:rPr>
      </w:pPr>
    </w:p>
    <w:p w:rsidR="00FC3F62" w:rsidRDefault="00FC3F62" w:rsidP="008A7972">
      <w:pPr>
        <w:rPr>
          <w:rFonts w:ascii="Times New Roman" w:hAnsi="Times New Roman" w:cs="Times New Roman"/>
          <w:b/>
        </w:rPr>
      </w:pPr>
    </w:p>
    <w:p w:rsidR="008A7972" w:rsidRPr="00FC3F62" w:rsidRDefault="008A7972" w:rsidP="008A7972">
      <w:pPr>
        <w:rPr>
          <w:rFonts w:ascii="Times New Roman" w:hAnsi="Times New Roman" w:cs="Times New Roman"/>
          <w:sz w:val="24"/>
          <w:szCs w:val="24"/>
        </w:rPr>
      </w:pPr>
      <w:r w:rsidRPr="00FC3F62">
        <w:rPr>
          <w:rFonts w:ascii="Times New Roman" w:hAnsi="Times New Roman" w:cs="Times New Roman"/>
          <w:sz w:val="24"/>
          <w:szCs w:val="24"/>
        </w:rPr>
        <w:t>Vous allez élire pour deux ans vos représentants auprès de la direction. Notre action passée montre notre détermination à défendre les intérêts individuels et collectifs de tous nos collègues, y compris cadres. Mais notre action a été entravée du fait que nous étions minoritaires au Comité d’entreprise. Cette élection est l’occasion de nous donner une majorité claire pour une efficacité entière.</w:t>
      </w:r>
    </w:p>
    <w:p w:rsidR="008A7972" w:rsidRPr="00FC3F62" w:rsidRDefault="008A7972" w:rsidP="008A7972">
      <w:pPr>
        <w:rPr>
          <w:rFonts w:ascii="Times New Roman" w:hAnsi="Times New Roman" w:cs="Times New Roman"/>
          <w:sz w:val="24"/>
          <w:szCs w:val="24"/>
        </w:rPr>
      </w:pPr>
      <w:r w:rsidRPr="00FC3F62">
        <w:rPr>
          <w:rFonts w:ascii="Times New Roman" w:hAnsi="Times New Roman" w:cs="Times New Roman"/>
          <w:sz w:val="24"/>
          <w:szCs w:val="24"/>
        </w:rPr>
        <w:t>Le travail constructif de</w:t>
      </w:r>
      <w:r w:rsidR="004D5681" w:rsidRPr="00FC3F62">
        <w:rPr>
          <w:rFonts w:ascii="Times New Roman" w:hAnsi="Times New Roman" w:cs="Times New Roman"/>
          <w:sz w:val="24"/>
          <w:szCs w:val="24"/>
        </w:rPr>
        <w:t xml:space="preserve"> M Touré au Comité d’Hygiène et Sécurité</w:t>
      </w:r>
      <w:r w:rsidRPr="00FC3F62">
        <w:rPr>
          <w:rFonts w:ascii="Times New Roman" w:hAnsi="Times New Roman" w:cs="Times New Roman"/>
          <w:sz w:val="24"/>
          <w:szCs w:val="24"/>
        </w:rPr>
        <w:t xml:space="preserve"> était visiblement trop dérangeant. Il a été exclu du CHSCT par les élus « indépendants »</w:t>
      </w:r>
      <w:r w:rsidR="00FC3F62" w:rsidRPr="00FC3F62">
        <w:rPr>
          <w:rFonts w:ascii="Times New Roman" w:hAnsi="Times New Roman" w:cs="Times New Roman"/>
          <w:sz w:val="24"/>
          <w:szCs w:val="24"/>
        </w:rPr>
        <w:t xml:space="preserve"> de la direction..</w:t>
      </w:r>
      <w:r w:rsidRPr="00FC3F62">
        <w:rPr>
          <w:rFonts w:ascii="Times New Roman" w:hAnsi="Times New Roman" w:cs="Times New Roman"/>
          <w:sz w:val="24"/>
          <w:szCs w:val="24"/>
        </w:rPr>
        <w:t xml:space="preserve">. </w:t>
      </w:r>
      <w:r w:rsidR="004E471A">
        <w:rPr>
          <w:rFonts w:ascii="Times New Roman" w:hAnsi="Times New Roman" w:cs="Times New Roman"/>
          <w:sz w:val="24"/>
          <w:szCs w:val="24"/>
        </w:rPr>
        <w:t xml:space="preserve">Cette exclusion est d’ailleurs le seul acte « courageux » au bilan de ces élus ! </w:t>
      </w:r>
      <w:bookmarkStart w:id="0" w:name="_GoBack"/>
      <w:bookmarkEnd w:id="0"/>
      <w:r w:rsidRPr="00FC3F62">
        <w:rPr>
          <w:rFonts w:ascii="Times New Roman" w:hAnsi="Times New Roman" w:cs="Times New Roman"/>
          <w:sz w:val="24"/>
          <w:szCs w:val="24"/>
        </w:rPr>
        <w:t>Voilà pourquoi il nous faut un vote massif le 12 novembre prochain.</w:t>
      </w:r>
    </w:p>
    <w:p w:rsidR="00FC3F62" w:rsidRPr="00FC3F62" w:rsidRDefault="00FC3F62" w:rsidP="008A7972">
      <w:pPr>
        <w:rPr>
          <w:rFonts w:ascii="Times New Roman" w:hAnsi="Times New Roman" w:cs="Times New Roman"/>
          <w:sz w:val="24"/>
          <w:szCs w:val="24"/>
        </w:rPr>
      </w:pPr>
    </w:p>
    <w:p w:rsidR="008A7972" w:rsidRPr="00FC3F62" w:rsidRDefault="008A7972" w:rsidP="008A7972">
      <w:pPr>
        <w:rPr>
          <w:rFonts w:ascii="Times New Roman" w:hAnsi="Times New Roman" w:cs="Times New Roman"/>
          <w:b/>
          <w:sz w:val="24"/>
          <w:szCs w:val="24"/>
          <w:u w:val="single"/>
        </w:rPr>
      </w:pPr>
      <w:r w:rsidRPr="00FC3F62">
        <w:rPr>
          <w:rFonts w:ascii="Times New Roman" w:hAnsi="Times New Roman" w:cs="Times New Roman"/>
          <w:b/>
          <w:sz w:val="24"/>
          <w:szCs w:val="24"/>
          <w:u w:val="single"/>
        </w:rPr>
        <w:t>Nos trois priorités sont simples et constantes :</w:t>
      </w:r>
    </w:p>
    <w:p w:rsidR="00FC3F62" w:rsidRPr="00FC3F62" w:rsidRDefault="00FC3F62" w:rsidP="008A7972">
      <w:pPr>
        <w:rPr>
          <w:rFonts w:ascii="Times New Roman" w:hAnsi="Times New Roman" w:cs="Times New Roman"/>
          <w:b/>
          <w:sz w:val="24"/>
          <w:szCs w:val="24"/>
          <w:u w:val="single"/>
        </w:rPr>
      </w:pPr>
    </w:p>
    <w:p w:rsidR="008A7972" w:rsidRPr="00FC3F62" w:rsidRDefault="004D5681" w:rsidP="008A7972">
      <w:pPr>
        <w:rPr>
          <w:rFonts w:ascii="Times New Roman" w:hAnsi="Times New Roman" w:cs="Times New Roman"/>
          <w:sz w:val="24"/>
          <w:szCs w:val="24"/>
        </w:rPr>
      </w:pPr>
      <w:r w:rsidRPr="00FC3F62">
        <w:rPr>
          <w:rFonts w:ascii="Times New Roman" w:hAnsi="Times New Roman" w:cs="Times New Roman"/>
          <w:sz w:val="24"/>
          <w:szCs w:val="24"/>
        </w:rPr>
        <w:t>-</w:t>
      </w:r>
      <w:r w:rsidR="00FC3F62" w:rsidRPr="00FC3F62">
        <w:rPr>
          <w:rFonts w:ascii="Times New Roman" w:hAnsi="Times New Roman" w:cs="Times New Roman"/>
          <w:sz w:val="24"/>
          <w:szCs w:val="24"/>
        </w:rPr>
        <w:t xml:space="preserve"> </w:t>
      </w:r>
      <w:r w:rsidR="008A7972" w:rsidRPr="00FC3F62">
        <w:rPr>
          <w:rFonts w:ascii="Times New Roman" w:hAnsi="Times New Roman" w:cs="Times New Roman"/>
          <w:sz w:val="24"/>
          <w:szCs w:val="24"/>
        </w:rPr>
        <w:t xml:space="preserve">Permettre un fonctionnement régulier des différentes institutions sociales : Comité d’entreprise, Délégués du personnel et CHSCT avec des </w:t>
      </w:r>
      <w:proofErr w:type="spellStart"/>
      <w:r w:rsidR="008A7972" w:rsidRPr="00FC3F62">
        <w:rPr>
          <w:rFonts w:ascii="Times New Roman" w:hAnsi="Times New Roman" w:cs="Times New Roman"/>
          <w:sz w:val="24"/>
          <w:szCs w:val="24"/>
        </w:rPr>
        <w:t>comptes-rendus</w:t>
      </w:r>
      <w:proofErr w:type="spellEnd"/>
      <w:r w:rsidR="008A7972" w:rsidRPr="00FC3F62">
        <w:rPr>
          <w:rFonts w:ascii="Times New Roman" w:hAnsi="Times New Roman" w:cs="Times New Roman"/>
          <w:sz w:val="24"/>
          <w:szCs w:val="24"/>
        </w:rPr>
        <w:t xml:space="preserve"> rapides et</w:t>
      </w:r>
      <w:r w:rsidRPr="00FC3F62">
        <w:rPr>
          <w:rFonts w:ascii="Times New Roman" w:hAnsi="Times New Roman" w:cs="Times New Roman"/>
          <w:sz w:val="24"/>
          <w:szCs w:val="24"/>
        </w:rPr>
        <w:t xml:space="preserve"> la consultation permanente des collègues sur les questions à débattre, les projets à porter, les revendications à défendre.</w:t>
      </w:r>
    </w:p>
    <w:p w:rsidR="004D5681" w:rsidRPr="00FC3F62" w:rsidRDefault="004D5681" w:rsidP="008A7972">
      <w:pPr>
        <w:rPr>
          <w:rFonts w:ascii="Times New Roman" w:hAnsi="Times New Roman" w:cs="Times New Roman"/>
          <w:sz w:val="24"/>
          <w:szCs w:val="24"/>
        </w:rPr>
      </w:pPr>
      <w:r w:rsidRPr="00FC3F62">
        <w:rPr>
          <w:rFonts w:ascii="Times New Roman" w:hAnsi="Times New Roman" w:cs="Times New Roman"/>
          <w:sz w:val="24"/>
          <w:szCs w:val="24"/>
        </w:rPr>
        <w:t>-</w:t>
      </w:r>
      <w:r w:rsidR="00FC3F62" w:rsidRPr="00FC3F62">
        <w:rPr>
          <w:rFonts w:ascii="Times New Roman" w:hAnsi="Times New Roman" w:cs="Times New Roman"/>
          <w:sz w:val="24"/>
          <w:szCs w:val="24"/>
        </w:rPr>
        <w:t xml:space="preserve"> Obtenir des augmentations générales de salaire qui chaque année puissent au minimum compenser l’inflation.</w:t>
      </w:r>
    </w:p>
    <w:p w:rsidR="00FC3F62" w:rsidRPr="00FC3F62" w:rsidRDefault="00FC3F62" w:rsidP="008A7972">
      <w:pPr>
        <w:rPr>
          <w:rFonts w:ascii="Times New Roman" w:hAnsi="Times New Roman" w:cs="Times New Roman"/>
          <w:sz w:val="24"/>
          <w:szCs w:val="24"/>
        </w:rPr>
      </w:pPr>
      <w:r w:rsidRPr="00FC3F62">
        <w:rPr>
          <w:rFonts w:ascii="Times New Roman" w:hAnsi="Times New Roman" w:cs="Times New Roman"/>
          <w:sz w:val="24"/>
          <w:szCs w:val="24"/>
        </w:rPr>
        <w:t xml:space="preserve">- Obtenir comme dans la quasi-totalité des entreprises une subvention de 1% de la masse salariale pour les activités sociales et culturelles </w:t>
      </w:r>
      <w:proofErr w:type="gramStart"/>
      <w:r w:rsidRPr="00FC3F62">
        <w:rPr>
          <w:rFonts w:ascii="Times New Roman" w:hAnsi="Times New Roman" w:cs="Times New Roman"/>
          <w:sz w:val="24"/>
          <w:szCs w:val="24"/>
        </w:rPr>
        <w:t>du</w:t>
      </w:r>
      <w:proofErr w:type="gramEnd"/>
      <w:r w:rsidRPr="00FC3F62">
        <w:rPr>
          <w:rFonts w:ascii="Times New Roman" w:hAnsi="Times New Roman" w:cs="Times New Roman"/>
          <w:sz w:val="24"/>
          <w:szCs w:val="24"/>
        </w:rPr>
        <w:t xml:space="preserve"> CE.</w:t>
      </w:r>
    </w:p>
    <w:p w:rsidR="00FC3F62" w:rsidRPr="00FC3F62" w:rsidRDefault="00FC3F62" w:rsidP="008A7972">
      <w:pPr>
        <w:rPr>
          <w:rFonts w:ascii="Times New Roman" w:hAnsi="Times New Roman" w:cs="Times New Roman"/>
          <w:sz w:val="24"/>
          <w:szCs w:val="24"/>
        </w:rPr>
      </w:pPr>
    </w:p>
    <w:p w:rsidR="00FC3F62" w:rsidRPr="00FC3F62" w:rsidRDefault="00FC3F62" w:rsidP="008A7972">
      <w:pPr>
        <w:rPr>
          <w:rFonts w:ascii="Times New Roman" w:hAnsi="Times New Roman" w:cs="Times New Roman"/>
          <w:sz w:val="24"/>
          <w:szCs w:val="24"/>
        </w:rPr>
      </w:pPr>
      <w:r w:rsidRPr="00FC3F62">
        <w:rPr>
          <w:rFonts w:ascii="Times New Roman" w:hAnsi="Times New Roman" w:cs="Times New Roman"/>
          <w:sz w:val="24"/>
          <w:szCs w:val="24"/>
        </w:rPr>
        <w:t>Rien ne pourra se faire de positif sans une majorité d’élus CGT. Rien ne pourra non plus se faire sans la participation de tous les collègues. Nos candidats sont prêts. Et vous ?</w:t>
      </w:r>
    </w:p>
    <w:p w:rsidR="00FC3F62" w:rsidRDefault="00FC3F62" w:rsidP="008A7972">
      <w:pPr>
        <w:rPr>
          <w:rFonts w:ascii="Times New Roman" w:hAnsi="Times New Roman" w:cs="Times New Roman"/>
        </w:rPr>
      </w:pPr>
    </w:p>
    <w:p w:rsidR="00FC3F62" w:rsidRPr="008A7972" w:rsidRDefault="00FC3F62" w:rsidP="008A7972">
      <w:pPr>
        <w:rPr>
          <w:rFonts w:ascii="Times New Roman" w:hAnsi="Times New Roman" w:cs="Times New Roman"/>
        </w:rPr>
      </w:pPr>
    </w:p>
    <w:p w:rsidR="000C1A4F" w:rsidRDefault="000C1A4F" w:rsidP="000C1A4F">
      <w:pPr>
        <w:jc w:val="center"/>
        <w:rPr>
          <w:rFonts w:ascii="Times New Roman" w:hAnsi="Times New Roman" w:cs="Times New Roman"/>
          <w:b/>
          <w:sz w:val="36"/>
          <w:szCs w:val="36"/>
        </w:rPr>
      </w:pPr>
    </w:p>
    <w:p w:rsidR="000C1A4F" w:rsidRPr="000C1A4F" w:rsidRDefault="000C1A4F" w:rsidP="000C1A4F">
      <w:pPr>
        <w:jc w:val="center"/>
        <w:rPr>
          <w:rFonts w:ascii="Times New Roman" w:hAnsi="Times New Roman" w:cs="Times New Roman"/>
          <w:b/>
          <w:sz w:val="36"/>
          <w:szCs w:val="36"/>
        </w:rPr>
      </w:pPr>
    </w:p>
    <w:sectPr w:rsidR="000C1A4F" w:rsidRPr="000C1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4F"/>
    <w:rsid w:val="000C1A4F"/>
    <w:rsid w:val="000D5AA5"/>
    <w:rsid w:val="002D6B7F"/>
    <w:rsid w:val="00371AAE"/>
    <w:rsid w:val="004D5681"/>
    <w:rsid w:val="004E471A"/>
    <w:rsid w:val="008A7972"/>
    <w:rsid w:val="00EE5249"/>
    <w:rsid w:val="00FC3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55EDB-7217-4396-86E3-68C0DFDD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ivreparisien.com/local/cache-vignettes/L112xH150/rubon42-1e740.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Lesage</dc:creator>
  <cp:keywords/>
  <dc:description/>
  <cp:lastModifiedBy>Jean-Yves Lesage</cp:lastModifiedBy>
  <cp:revision>4</cp:revision>
  <dcterms:created xsi:type="dcterms:W3CDTF">2014-11-02T10:50:00Z</dcterms:created>
  <dcterms:modified xsi:type="dcterms:W3CDTF">2014-11-02T16:43:00Z</dcterms:modified>
</cp:coreProperties>
</file>